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053D7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Verdana" w:eastAsia="Verdana" w:hAnsi="Verdana" w:cs="Verdana"/>
        </w:rPr>
      </w:pPr>
    </w:p>
    <w:p w14:paraId="577D25B0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Verdana" w:eastAsia="Verdana" w:hAnsi="Verdana" w:cs="Verdana"/>
          <w:sz w:val="48"/>
          <w:szCs w:val="48"/>
        </w:rPr>
      </w:pPr>
    </w:p>
    <w:p w14:paraId="771BAED2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Verdana" w:eastAsia="Verdana" w:hAnsi="Verdana" w:cs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Covid-19 Repeat Prescriptions &amp; </w:t>
      </w:r>
    </w:p>
    <w:p w14:paraId="7C0E9EFA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Verdana" w:eastAsia="Verdana" w:hAnsi="Verdana" w:cs="Verdana"/>
        </w:rPr>
      </w:pPr>
      <w:r>
        <w:rPr>
          <w:rFonts w:ascii="Verdana" w:hAnsi="Verdana"/>
          <w:sz w:val="48"/>
          <w:szCs w:val="48"/>
        </w:rPr>
        <w:t>Anti-Parasite Treatments 21/9/20</w:t>
      </w:r>
    </w:p>
    <w:p w14:paraId="57F5E437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</w:p>
    <w:p w14:paraId="0F40F484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Repeat Medicines</w:t>
      </w:r>
    </w:p>
    <w:p w14:paraId="49F119F5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At present there are no major problems with supply of medicines from our wholesalers and we are getting </w:t>
      </w:r>
      <w:proofErr w:type="gramStart"/>
      <w:r>
        <w:rPr>
          <w:rFonts w:ascii="Verdana" w:hAnsi="Verdana"/>
          <w:sz w:val="28"/>
          <w:szCs w:val="28"/>
        </w:rPr>
        <w:t>normal  daily</w:t>
      </w:r>
      <w:proofErr w:type="gramEnd"/>
      <w:r>
        <w:rPr>
          <w:rFonts w:ascii="Verdana" w:hAnsi="Verdana"/>
          <w:sz w:val="28"/>
          <w:szCs w:val="28"/>
        </w:rPr>
        <w:t xml:space="preserve"> deliveries.</w:t>
      </w:r>
    </w:p>
    <w:p w14:paraId="417DBA13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</w:p>
    <w:p w14:paraId="0F583E3A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We are asking that clients give us </w:t>
      </w:r>
      <w:r>
        <w:rPr>
          <w:rFonts w:ascii="Verdana" w:hAnsi="Verdana"/>
          <w:b/>
          <w:bCs/>
          <w:sz w:val="28"/>
          <w:szCs w:val="28"/>
        </w:rPr>
        <w:t xml:space="preserve">at least 3 working </w:t>
      </w:r>
      <w:proofErr w:type="spellStart"/>
      <w:r>
        <w:rPr>
          <w:rFonts w:ascii="Verdana" w:hAnsi="Verdana"/>
          <w:b/>
          <w:bCs/>
          <w:sz w:val="28"/>
          <w:szCs w:val="28"/>
        </w:rPr>
        <w:t>days notice</w:t>
      </w:r>
      <w:proofErr w:type="spellEnd"/>
      <w:r>
        <w:rPr>
          <w:rFonts w:ascii="Verdana" w:hAnsi="Verdana"/>
          <w:sz w:val="28"/>
          <w:szCs w:val="28"/>
        </w:rPr>
        <w:t xml:space="preserve"> so as to give us  more time to process all prescription requests, generally we are still prescribing monthly doses of treatment to stop stocks being depleted by panic buying/stock piling. </w:t>
      </w:r>
    </w:p>
    <w:p w14:paraId="4757E9F2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hAnsi="Verdana"/>
          <w:b/>
          <w:bCs/>
          <w:sz w:val="28"/>
          <w:szCs w:val="28"/>
        </w:rPr>
        <w:t>H</w:t>
      </w:r>
      <w:r>
        <w:rPr>
          <w:rFonts w:ascii="Verdana" w:hAnsi="Verdana"/>
          <w:b/>
          <w:bCs/>
          <w:sz w:val="28"/>
          <w:szCs w:val="28"/>
        </w:rPr>
        <w:t>owever</w:t>
      </w:r>
      <w:proofErr w:type="gramEnd"/>
      <w:r>
        <w:rPr>
          <w:rFonts w:ascii="Verdana" w:hAnsi="Verdana"/>
          <w:b/>
          <w:bCs/>
          <w:sz w:val="28"/>
          <w:szCs w:val="28"/>
        </w:rPr>
        <w:t xml:space="preserve"> if you are in a special needs or isolation category please contact us to discuss if we can supply you more</w:t>
      </w:r>
      <w:r>
        <w:rPr>
          <w:rFonts w:ascii="Verdana" w:hAnsi="Verdana"/>
          <w:sz w:val="28"/>
          <w:szCs w:val="28"/>
        </w:rPr>
        <w:t>.</w:t>
      </w:r>
    </w:p>
    <w:p w14:paraId="12B6CF92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</w:p>
    <w:p w14:paraId="0A45C1AD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We are recommending clients have at least 14 days treatment in stock,</w:t>
      </w:r>
      <w:r>
        <w:rPr>
          <w:rFonts w:ascii="Verdana" w:hAnsi="Verdana"/>
          <w:sz w:val="28"/>
          <w:szCs w:val="28"/>
        </w:rPr>
        <w:t xml:space="preserve"> in case they need to go into isolation, so please order your repeat pr</w:t>
      </w:r>
      <w:r>
        <w:rPr>
          <w:rFonts w:ascii="Verdana" w:hAnsi="Verdana"/>
          <w:sz w:val="28"/>
          <w:szCs w:val="28"/>
        </w:rPr>
        <w:t>escriptions earlier before you have nearly run out.</w:t>
      </w:r>
    </w:p>
    <w:p w14:paraId="3123AEB7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</w:p>
    <w:p w14:paraId="40F2640B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you are due a </w:t>
      </w:r>
      <w:r>
        <w:rPr>
          <w:rFonts w:ascii="Verdana" w:hAnsi="Verdana"/>
          <w:b/>
          <w:bCs/>
          <w:sz w:val="28"/>
          <w:szCs w:val="28"/>
        </w:rPr>
        <w:t xml:space="preserve">repeat medicine </w:t>
      </w:r>
      <w:proofErr w:type="gramStart"/>
      <w:r>
        <w:rPr>
          <w:rFonts w:ascii="Verdana" w:hAnsi="Verdana"/>
          <w:b/>
          <w:bCs/>
          <w:sz w:val="28"/>
          <w:szCs w:val="28"/>
        </w:rPr>
        <w:t>check</w:t>
      </w:r>
      <w:r>
        <w:rPr>
          <w:rFonts w:ascii="Verdana" w:hAnsi="Verdana"/>
          <w:sz w:val="28"/>
          <w:szCs w:val="28"/>
        </w:rPr>
        <w:t xml:space="preserve">  &amp;</w:t>
      </w:r>
      <w:proofErr w:type="gramEnd"/>
      <w:r>
        <w:rPr>
          <w:rFonts w:ascii="Verdana" w:hAnsi="Verdana"/>
          <w:sz w:val="28"/>
          <w:szCs w:val="28"/>
        </w:rPr>
        <w:t xml:space="preserve"> you are unable to attend the clinic due to shielding then we will be able to carry this out with a video or phone consultation. </w:t>
      </w:r>
    </w:p>
    <w:p w14:paraId="2DF4D15D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</w:p>
    <w:p w14:paraId="2410AEAF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Please contact us if you normal</w:t>
      </w:r>
      <w:r>
        <w:rPr>
          <w:rFonts w:ascii="Verdana" w:hAnsi="Verdana"/>
          <w:sz w:val="28"/>
          <w:szCs w:val="28"/>
        </w:rPr>
        <w:t xml:space="preserve">ly have a </w:t>
      </w:r>
      <w:r>
        <w:rPr>
          <w:rFonts w:ascii="Verdana" w:hAnsi="Verdana"/>
          <w:b/>
          <w:bCs/>
          <w:sz w:val="28"/>
          <w:szCs w:val="28"/>
        </w:rPr>
        <w:t>written prescription</w:t>
      </w:r>
      <w:r>
        <w:rPr>
          <w:rFonts w:ascii="Verdana" w:hAnsi="Verdana"/>
          <w:sz w:val="28"/>
          <w:szCs w:val="28"/>
        </w:rPr>
        <w:t xml:space="preserve"> for your medicines, as there are some changes with their issuing.</w:t>
      </w:r>
    </w:p>
    <w:p w14:paraId="2F0A3782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</w:p>
    <w:p w14:paraId="36003817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you are unable to collect the medicines from the surgery due to </w:t>
      </w:r>
      <w:proofErr w:type="gramStart"/>
      <w:r>
        <w:rPr>
          <w:rFonts w:ascii="Verdana" w:hAnsi="Verdana"/>
          <w:sz w:val="28"/>
          <w:szCs w:val="28"/>
        </w:rPr>
        <w:t>shielding</w:t>
      </w:r>
      <w:proofErr w:type="gramEnd"/>
      <w:r>
        <w:rPr>
          <w:rFonts w:ascii="Verdana" w:hAnsi="Verdana"/>
          <w:sz w:val="28"/>
          <w:szCs w:val="28"/>
        </w:rPr>
        <w:t xml:space="preserve"> we can arrange for the </w:t>
      </w:r>
      <w:r>
        <w:rPr>
          <w:rFonts w:ascii="Verdana" w:hAnsi="Verdana"/>
          <w:b/>
          <w:bCs/>
          <w:sz w:val="28"/>
          <w:szCs w:val="28"/>
        </w:rPr>
        <w:t>postage</w:t>
      </w:r>
      <w:r>
        <w:rPr>
          <w:rFonts w:ascii="Verdana" w:hAnsi="Verdana"/>
          <w:sz w:val="28"/>
          <w:szCs w:val="28"/>
        </w:rPr>
        <w:t xml:space="preserve"> of the prescription, there is a small fee for this</w:t>
      </w:r>
      <w:r>
        <w:rPr>
          <w:rFonts w:ascii="Verdana" w:hAnsi="Verdana"/>
          <w:sz w:val="28"/>
          <w:szCs w:val="28"/>
        </w:rPr>
        <w:t>.</w:t>
      </w:r>
    </w:p>
    <w:p w14:paraId="4174973B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</w:p>
    <w:p w14:paraId="30DA9A36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b/>
          <w:bCs/>
          <w:sz w:val="28"/>
          <w:szCs w:val="28"/>
        </w:rPr>
      </w:pPr>
    </w:p>
    <w:p w14:paraId="4D5AD30C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b/>
          <w:bCs/>
          <w:sz w:val="28"/>
          <w:szCs w:val="28"/>
        </w:rPr>
      </w:pPr>
    </w:p>
    <w:p w14:paraId="305F4D80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b/>
          <w:bCs/>
          <w:sz w:val="28"/>
          <w:szCs w:val="28"/>
        </w:rPr>
      </w:pPr>
    </w:p>
    <w:p w14:paraId="532CEEAE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b/>
          <w:bCs/>
          <w:sz w:val="28"/>
          <w:szCs w:val="28"/>
        </w:rPr>
      </w:pPr>
    </w:p>
    <w:p w14:paraId="7DCD787A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lastRenderedPageBreak/>
        <w:t>Flea, Tick &amp; Wormers</w:t>
      </w:r>
    </w:p>
    <w:p w14:paraId="4E93D668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b/>
          <w:bCs/>
          <w:sz w:val="28"/>
          <w:szCs w:val="28"/>
        </w:rPr>
      </w:pPr>
    </w:p>
    <w:p w14:paraId="189537D0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During the lock down it is important that our pets are protected from the external and internal parasites where possible.</w:t>
      </w:r>
    </w:p>
    <w:p w14:paraId="2F8AECD9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b/>
          <w:bCs/>
          <w:sz w:val="28"/>
          <w:szCs w:val="28"/>
        </w:rPr>
      </w:pPr>
    </w:p>
    <w:p w14:paraId="7FAD02D7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Our </w:t>
      </w:r>
      <w:r>
        <w:rPr>
          <w:rFonts w:ascii="Verdana" w:hAnsi="Verdana"/>
          <w:b/>
          <w:bCs/>
          <w:sz w:val="28"/>
          <w:szCs w:val="28"/>
        </w:rPr>
        <w:t>Pet Health Club scheme is still fully operational</w:t>
      </w:r>
      <w:r>
        <w:rPr>
          <w:rFonts w:ascii="Verdana" w:hAnsi="Verdana"/>
          <w:sz w:val="28"/>
          <w:szCs w:val="28"/>
        </w:rPr>
        <w:t xml:space="preserve"> and your regular supply of Advocate, </w:t>
      </w:r>
      <w:proofErr w:type="spellStart"/>
      <w:r>
        <w:rPr>
          <w:rFonts w:ascii="Verdana" w:hAnsi="Verdana"/>
          <w:sz w:val="28"/>
          <w:szCs w:val="28"/>
        </w:rPr>
        <w:t>Nexgard</w:t>
      </w:r>
      <w:proofErr w:type="spellEnd"/>
      <w:r>
        <w:rPr>
          <w:rFonts w:ascii="Verdana" w:hAnsi="Verdana"/>
          <w:sz w:val="28"/>
          <w:szCs w:val="28"/>
        </w:rPr>
        <w:t xml:space="preserve"> Spectra, </w:t>
      </w:r>
      <w:proofErr w:type="spellStart"/>
      <w:r>
        <w:rPr>
          <w:rFonts w:ascii="Verdana" w:hAnsi="Verdana"/>
          <w:sz w:val="28"/>
          <w:szCs w:val="28"/>
        </w:rPr>
        <w:t>Droncit</w:t>
      </w:r>
      <w:proofErr w:type="spellEnd"/>
      <w:r>
        <w:rPr>
          <w:rFonts w:ascii="Verdana" w:hAnsi="Verdana"/>
          <w:sz w:val="28"/>
          <w:szCs w:val="28"/>
        </w:rPr>
        <w:t xml:space="preserve"> &amp; </w:t>
      </w:r>
      <w:proofErr w:type="spellStart"/>
      <w:r>
        <w:rPr>
          <w:rFonts w:ascii="Verdana" w:hAnsi="Verdana"/>
          <w:sz w:val="28"/>
          <w:szCs w:val="28"/>
        </w:rPr>
        <w:t>Profender</w:t>
      </w:r>
      <w:proofErr w:type="spellEnd"/>
      <w:r>
        <w:rPr>
          <w:rFonts w:ascii="Verdana" w:hAnsi="Verdana"/>
          <w:sz w:val="28"/>
          <w:szCs w:val="28"/>
        </w:rPr>
        <w:t xml:space="preserve"> can be ordered as normal.</w:t>
      </w:r>
    </w:p>
    <w:p w14:paraId="2B52F349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All </w:t>
      </w:r>
      <w:proofErr w:type="spellStart"/>
      <w:proofErr w:type="gramStart"/>
      <w:r>
        <w:rPr>
          <w:rFonts w:ascii="Verdana" w:hAnsi="Verdana"/>
          <w:sz w:val="28"/>
          <w:szCs w:val="28"/>
        </w:rPr>
        <w:t>non Pet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Health Club orders will be dealt with as well.</w:t>
      </w:r>
    </w:p>
    <w:p w14:paraId="284BF0B1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</w:p>
    <w:p w14:paraId="045D807C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</w:t>
      </w:r>
      <w:proofErr w:type="gramStart"/>
      <w:r>
        <w:rPr>
          <w:rFonts w:ascii="Verdana" w:hAnsi="Verdana"/>
          <w:sz w:val="28"/>
          <w:szCs w:val="28"/>
        </w:rPr>
        <w:t>possible</w:t>
      </w:r>
      <w:proofErr w:type="gramEnd"/>
      <w:r>
        <w:rPr>
          <w:rFonts w:ascii="Verdana" w:hAnsi="Verdana"/>
          <w:sz w:val="28"/>
          <w:szCs w:val="28"/>
        </w:rPr>
        <w:t xml:space="preserve"> please give us an updated weight for your pet or let us know if it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s weight may </w:t>
      </w:r>
      <w:r>
        <w:rPr>
          <w:rFonts w:ascii="Verdana" w:hAnsi="Verdana"/>
          <w:sz w:val="28"/>
          <w:szCs w:val="28"/>
        </w:rPr>
        <w:t>have changed since our last measurement.</w:t>
      </w:r>
    </w:p>
    <w:p w14:paraId="1216C1C8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you are unable to collect the medicines from the surgery due to </w:t>
      </w:r>
      <w:proofErr w:type="gramStart"/>
      <w:r>
        <w:rPr>
          <w:rFonts w:ascii="Verdana" w:hAnsi="Verdana"/>
          <w:sz w:val="28"/>
          <w:szCs w:val="28"/>
        </w:rPr>
        <w:t>shielding</w:t>
      </w:r>
      <w:proofErr w:type="gramEnd"/>
      <w:r>
        <w:rPr>
          <w:rFonts w:ascii="Verdana" w:hAnsi="Verdana"/>
          <w:sz w:val="28"/>
          <w:szCs w:val="28"/>
        </w:rPr>
        <w:t xml:space="preserve"> we can arrange for the postage of the prescription, there is a small fee for this.</w:t>
      </w:r>
    </w:p>
    <w:p w14:paraId="0E14D9FF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</w:p>
    <w:p w14:paraId="50FBB1ED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Ordering Medicines</w:t>
      </w:r>
    </w:p>
    <w:p w14:paraId="62E5A3F7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Please order your medicines ideally</w:t>
      </w:r>
      <w:r>
        <w:rPr>
          <w:rFonts w:ascii="Verdana" w:hAnsi="Verdana"/>
          <w:sz w:val="28"/>
          <w:szCs w:val="28"/>
        </w:rPr>
        <w:t xml:space="preserve"> on-line via email </w:t>
      </w:r>
      <w:hyperlink r:id="rId6" w:history="1">
        <w:r>
          <w:rPr>
            <w:rStyle w:val="Hyperlink0"/>
            <w:sz w:val="28"/>
            <w:szCs w:val="28"/>
          </w:rPr>
          <w:t>oakhousewebsite@outlook.com</w:t>
        </w:r>
      </w:hyperlink>
      <w:r>
        <w:rPr>
          <w:rFonts w:ascii="Verdana" w:hAnsi="Verdana"/>
          <w:sz w:val="28"/>
          <w:szCs w:val="28"/>
        </w:rPr>
        <w:t xml:space="preserve"> or by ringing the surgery 0115 9667920.</w:t>
      </w:r>
    </w:p>
    <w:p w14:paraId="1ED036E4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</w:p>
    <w:p w14:paraId="34D67B7B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Your prescriptions will be available for collection from Mapperley Plains or Station Rd, Carlton. </w:t>
      </w:r>
    </w:p>
    <w:p w14:paraId="234BEF6F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If you have trouble</w:t>
      </w:r>
      <w:r>
        <w:rPr>
          <w:rFonts w:ascii="Verdana" w:hAnsi="Verdana"/>
          <w:sz w:val="28"/>
          <w:szCs w:val="28"/>
        </w:rPr>
        <w:t xml:space="preserve"> collecting from the surgery please contact us by </w:t>
      </w:r>
      <w:r>
        <w:rPr>
          <w:rFonts w:ascii="Verdana" w:hAnsi="Verdana"/>
          <w:sz w:val="28"/>
          <w:szCs w:val="28"/>
        </w:rPr>
        <w:t xml:space="preserve">email </w:t>
      </w:r>
      <w:hyperlink r:id="rId7" w:history="1">
        <w:r>
          <w:rPr>
            <w:rStyle w:val="Hyperlink0"/>
            <w:sz w:val="28"/>
            <w:szCs w:val="28"/>
          </w:rPr>
          <w:t>oakhousewebsite@outlook.com</w:t>
        </w:r>
      </w:hyperlink>
      <w:r>
        <w:rPr>
          <w:rFonts w:ascii="Verdana" w:hAnsi="Verdana"/>
          <w:sz w:val="28"/>
          <w:szCs w:val="28"/>
        </w:rPr>
        <w:t xml:space="preserve"> or by ringing the surgery 0115 9667920.</w:t>
      </w:r>
    </w:p>
    <w:p w14:paraId="332D2F52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</w:p>
    <w:p w14:paraId="677D26E4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To </w:t>
      </w:r>
      <w:proofErr w:type="spellStart"/>
      <w:r>
        <w:rPr>
          <w:rFonts w:ascii="Verdana" w:hAnsi="Verdana"/>
          <w:sz w:val="28"/>
          <w:szCs w:val="28"/>
        </w:rPr>
        <w:t>minimise</w:t>
      </w:r>
      <w:proofErr w:type="spellEnd"/>
      <w:r>
        <w:rPr>
          <w:rFonts w:ascii="Verdana" w:hAnsi="Verdana"/>
          <w:sz w:val="28"/>
          <w:szCs w:val="28"/>
        </w:rPr>
        <w:t xml:space="preserve"> risk to you &amp; our staff please follow our strict </w:t>
      </w:r>
      <w:proofErr w:type="gramStart"/>
      <w:r>
        <w:rPr>
          <w:rFonts w:ascii="Verdana" w:hAnsi="Verdana"/>
          <w:sz w:val="28"/>
          <w:szCs w:val="28"/>
        </w:rPr>
        <w:t>closed door</w:t>
      </w:r>
      <w:proofErr w:type="gramEnd"/>
      <w:r>
        <w:rPr>
          <w:rFonts w:ascii="Verdana" w:hAnsi="Verdana"/>
          <w:sz w:val="28"/>
          <w:szCs w:val="28"/>
        </w:rPr>
        <w:t xml:space="preserve"> policy a</w:t>
      </w:r>
      <w:r>
        <w:rPr>
          <w:rFonts w:ascii="Verdana" w:hAnsi="Verdana"/>
          <w:sz w:val="28"/>
          <w:szCs w:val="28"/>
        </w:rPr>
        <w:t>t Mapperley when you come to collect your prescriptions, instructions are posted on the door.</w:t>
      </w:r>
    </w:p>
    <w:p w14:paraId="4749EB52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</w:p>
    <w:p w14:paraId="79D5713E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Payments will be taken by card over the phone.</w:t>
      </w:r>
    </w:p>
    <w:p w14:paraId="0C664A2B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</w:p>
    <w:p w14:paraId="4B3803CD" w14:textId="77777777" w:rsidR="00597031" w:rsidRDefault="0059703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Verdana" w:hAnsi="Verdana" w:cs="Verdana"/>
          <w:sz w:val="28"/>
          <w:szCs w:val="28"/>
        </w:rPr>
      </w:pPr>
    </w:p>
    <w:p w14:paraId="3EF6A172" w14:textId="77777777" w:rsidR="00597031" w:rsidRDefault="0023455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Verdana" w:hAnsi="Verdana"/>
          <w:sz w:val="28"/>
          <w:szCs w:val="28"/>
        </w:rPr>
        <w:t>All our policies are constantly under review &amp; we will keep you updated by website and via Facebook.</w:t>
      </w:r>
    </w:p>
    <w:sectPr w:rsidR="0059703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40FEC" w14:textId="77777777" w:rsidR="00234553" w:rsidRDefault="00234553">
      <w:r>
        <w:separator/>
      </w:r>
    </w:p>
  </w:endnote>
  <w:endnote w:type="continuationSeparator" w:id="0">
    <w:p w14:paraId="290AC58D" w14:textId="77777777" w:rsidR="00234553" w:rsidRDefault="0023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6701C" w14:textId="77777777" w:rsidR="00597031" w:rsidRDefault="00234553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Lucida Grande" w:eastAsia="Lucida Grande" w:hAnsi="Lucida Grande" w:cs="Lucida Grande"/>
        <w:color w:val="0A387A"/>
        <w:sz w:val="18"/>
        <w:szCs w:val="18"/>
        <w:u w:color="0A387A"/>
      </w:rPr>
    </w:pPr>
    <w:r>
      <w:rPr>
        <w:rFonts w:ascii="Lucida Grande" w:hAnsi="Lucida Grande"/>
        <w:color w:val="0A387A"/>
        <w:sz w:val="18"/>
        <w:szCs w:val="18"/>
        <w:u w:color="0A387A"/>
      </w:rPr>
      <w:t xml:space="preserve"> </w:t>
    </w:r>
  </w:p>
  <w:p w14:paraId="3E57D543" w14:textId="77777777" w:rsidR="00597031" w:rsidRDefault="00234553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</w:pPr>
    <w:r>
      <w:rPr>
        <w:rFonts w:ascii="Helvetica Neue" w:hAnsi="Helvetica Neue"/>
        <w:b/>
        <w:bCs/>
        <w:color w:val="0A387A"/>
        <w:sz w:val="18"/>
        <w:szCs w:val="18"/>
        <w:u w:color="0A387A"/>
      </w:rPr>
      <w:t>TOGETHER WE CARE FOR YOUR PETS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C763" w14:textId="77777777" w:rsidR="00597031" w:rsidRDefault="00234553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Lucida Grande" w:eastAsia="Lucida Grande" w:hAnsi="Lucida Grande" w:cs="Lucida Grande"/>
        <w:color w:val="0A387A"/>
        <w:sz w:val="18"/>
        <w:szCs w:val="18"/>
        <w:u w:color="0A387A"/>
      </w:rPr>
    </w:pPr>
    <w:r>
      <w:rPr>
        <w:rFonts w:ascii="Lucida Grande" w:hAnsi="Lucida Grande"/>
        <w:color w:val="0A387A"/>
        <w:sz w:val="18"/>
        <w:szCs w:val="18"/>
        <w:u w:color="0A387A"/>
      </w:rPr>
      <w:t xml:space="preserve"> </w:t>
    </w:r>
  </w:p>
  <w:p w14:paraId="0AB4D3FF" w14:textId="77777777" w:rsidR="00597031" w:rsidRDefault="00234553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</w:pPr>
    <w:r>
      <w:rPr>
        <w:rFonts w:ascii="Helvetica Neue" w:hAnsi="Helvetica Neue"/>
        <w:b/>
        <w:bCs/>
        <w:color w:val="0A387A"/>
        <w:sz w:val="18"/>
        <w:szCs w:val="18"/>
        <w:u w:color="0A387A"/>
      </w:rPr>
      <w:t>TOGETHER WE CARE FOR YOUR PETS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6B167" w14:textId="77777777" w:rsidR="00234553" w:rsidRDefault="00234553">
      <w:r>
        <w:separator/>
      </w:r>
    </w:p>
  </w:footnote>
  <w:footnote w:type="continuationSeparator" w:id="0">
    <w:p w14:paraId="2A22E4DA" w14:textId="77777777" w:rsidR="00234553" w:rsidRDefault="0023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282B1" w14:textId="77777777" w:rsidR="00597031" w:rsidRDefault="00234553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</w:pPr>
    <w:r>
      <w:rPr>
        <w:noProof/>
      </w:rPr>
      <w:drawing>
        <wp:inline distT="0" distB="0" distL="0" distR="0" wp14:anchorId="2306C898" wp14:editId="564A29BD">
          <wp:extent cx="889000" cy="889636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00" cy="8896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Papyrus" w:hAnsi="Papyrus"/>
        <w:color w:val="0A387A"/>
        <w:sz w:val="48"/>
        <w:szCs w:val="48"/>
        <w:u w:color="0A387A"/>
      </w:rPr>
      <w:t xml:space="preserve">Oak House Veterinary Centre </w:t>
    </w:r>
    <w:r>
      <w:rPr>
        <w:noProof/>
      </w:rPr>
      <w:drawing>
        <wp:inline distT="0" distB="0" distL="0" distR="0" wp14:anchorId="76300C2D" wp14:editId="2C50165B">
          <wp:extent cx="889000" cy="889636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00" cy="8896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8F1CF" w14:textId="77777777" w:rsidR="00597031" w:rsidRDefault="00234553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</w:pPr>
    <w:r>
      <w:rPr>
        <w:noProof/>
      </w:rPr>
      <w:drawing>
        <wp:inline distT="0" distB="0" distL="0" distR="0" wp14:anchorId="17766C37" wp14:editId="35223493">
          <wp:extent cx="889000" cy="88963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00" cy="8896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Papyrus" w:hAnsi="Papyrus"/>
        <w:color w:val="0A387A"/>
        <w:sz w:val="48"/>
        <w:szCs w:val="48"/>
        <w:u w:color="0A387A"/>
      </w:rPr>
      <w:t xml:space="preserve">Oak House Veterinary Centre </w:t>
    </w:r>
    <w:r>
      <w:rPr>
        <w:noProof/>
      </w:rPr>
      <w:drawing>
        <wp:inline distT="0" distB="0" distL="0" distR="0" wp14:anchorId="7C47C6E3" wp14:editId="68A5EA59">
          <wp:extent cx="889000" cy="88963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000" cy="8896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31"/>
    <w:rsid w:val="00234553"/>
    <w:rsid w:val="004E3720"/>
    <w:rsid w:val="005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6A46"/>
  <w15:docId w15:val="{CC581C72-2039-4E0E-BC6C-0BE86CC9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akhousewebsite@outloo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khousewebsite@outlook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Curnick</dc:creator>
  <cp:lastModifiedBy>Arielle Curnick</cp:lastModifiedBy>
  <cp:revision>2</cp:revision>
  <dcterms:created xsi:type="dcterms:W3CDTF">2020-10-14T14:16:00Z</dcterms:created>
  <dcterms:modified xsi:type="dcterms:W3CDTF">2020-10-14T14:16:00Z</dcterms:modified>
</cp:coreProperties>
</file>